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6C" w:rsidRDefault="00F2286C" w:rsidP="006B32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СОВЕТ ДЕПУТАТОВ ЧЕРНОРЕЧЕНСКОГО СЕЛЬСОВЕТА</w:t>
      </w:r>
    </w:p>
    <w:p w:rsidR="00F2286C" w:rsidRDefault="00F2286C" w:rsidP="006B32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 РАЙОНА, НОВОСИБИРСКОЙ ОБЛАСТИ</w:t>
      </w:r>
    </w:p>
    <w:p w:rsidR="00F2286C" w:rsidRDefault="00F2286C" w:rsidP="006B32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F2286C" w:rsidRDefault="00F2286C" w:rsidP="006B32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286C" w:rsidRDefault="00F2286C" w:rsidP="006B32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2286C" w:rsidRPr="004F75E0" w:rsidRDefault="00F2286C" w:rsidP="006B32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75E0">
        <w:rPr>
          <w:rFonts w:ascii="Times New Roman" w:hAnsi="Times New Roman"/>
          <w:sz w:val="28"/>
          <w:szCs w:val="28"/>
        </w:rPr>
        <w:t>Сорок четвертой очередной</w:t>
      </w:r>
    </w:p>
    <w:p w:rsidR="00F2286C" w:rsidRDefault="00F2286C" w:rsidP="006B32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5E0">
        <w:rPr>
          <w:rFonts w:ascii="Times New Roman" w:hAnsi="Times New Roman"/>
          <w:sz w:val="28"/>
          <w:szCs w:val="28"/>
        </w:rPr>
        <w:t>от 10.10.2013г.                        п. Чернореченский                                №</w:t>
      </w:r>
      <w:r>
        <w:rPr>
          <w:rFonts w:ascii="Times New Roman" w:hAnsi="Times New Roman"/>
          <w:sz w:val="28"/>
          <w:szCs w:val="28"/>
        </w:rPr>
        <w:t>188</w:t>
      </w: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5E0">
        <w:rPr>
          <w:rFonts w:ascii="Times New Roman" w:hAnsi="Times New Roman"/>
          <w:sz w:val="28"/>
          <w:szCs w:val="28"/>
        </w:rPr>
        <w:t xml:space="preserve">О введении в штат МБУК </w:t>
      </w: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5E0">
        <w:rPr>
          <w:rFonts w:ascii="Times New Roman" w:hAnsi="Times New Roman"/>
          <w:sz w:val="28"/>
          <w:szCs w:val="28"/>
        </w:rPr>
        <w:t>«Чернореченское досуговое</w:t>
      </w: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5E0">
        <w:rPr>
          <w:rFonts w:ascii="Times New Roman" w:hAnsi="Times New Roman"/>
          <w:sz w:val="28"/>
          <w:szCs w:val="28"/>
        </w:rPr>
        <w:t xml:space="preserve"> объединение» единицы сторож-вахтер</w:t>
      </w:r>
    </w:p>
    <w:p w:rsidR="00F2286C" w:rsidRPr="004F75E0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5E0">
        <w:rPr>
          <w:rFonts w:ascii="Times New Roman" w:hAnsi="Times New Roman"/>
          <w:sz w:val="28"/>
          <w:szCs w:val="28"/>
        </w:rPr>
        <w:t>и рабочий к/обсл.</w:t>
      </w:r>
    </w:p>
    <w:p w:rsidR="00F2286C" w:rsidRDefault="00F2286C" w:rsidP="006B32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286C" w:rsidRDefault="00F2286C" w:rsidP="006B32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286C" w:rsidRDefault="00F2286C" w:rsidP="006B32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286C" w:rsidRPr="00977603" w:rsidRDefault="00F2286C" w:rsidP="004F75E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производственной необходимостью </w:t>
      </w:r>
      <w:r w:rsidRPr="00977603">
        <w:rPr>
          <w:rFonts w:ascii="Times New Roman" w:hAnsi="Times New Roman"/>
          <w:sz w:val="28"/>
          <w:szCs w:val="28"/>
        </w:rPr>
        <w:t>МБУК «Чернореченское досуговое  объединение» Совет депутатов Чернореченского сельсовета</w:t>
      </w:r>
    </w:p>
    <w:p w:rsidR="00F2286C" w:rsidRPr="00977603" w:rsidRDefault="00F2286C" w:rsidP="002F09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7603">
        <w:rPr>
          <w:rFonts w:ascii="Times New Roman" w:hAnsi="Times New Roman"/>
          <w:sz w:val="28"/>
          <w:szCs w:val="28"/>
        </w:rPr>
        <w:t>РЕШИЛ:</w:t>
      </w:r>
    </w:p>
    <w:p w:rsidR="00F2286C" w:rsidRPr="00977603" w:rsidRDefault="00F2286C" w:rsidP="002F09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и.о. директора </w:t>
      </w:r>
      <w:r w:rsidRPr="00977603">
        <w:rPr>
          <w:rFonts w:ascii="Times New Roman" w:hAnsi="Times New Roman"/>
          <w:sz w:val="28"/>
          <w:szCs w:val="28"/>
        </w:rPr>
        <w:t xml:space="preserve">МБУК «Чернореченское досуговое  объединение» </w:t>
      </w:r>
      <w:r>
        <w:rPr>
          <w:rFonts w:ascii="Times New Roman" w:hAnsi="Times New Roman"/>
          <w:sz w:val="28"/>
          <w:szCs w:val="28"/>
        </w:rPr>
        <w:t>Орман Л.А. ввести в штат ДК п. Чернореченский  единицу сторож – вахтёр с 1января 2014 года.</w:t>
      </w:r>
      <w:r w:rsidRPr="00977603">
        <w:rPr>
          <w:rFonts w:ascii="Times New Roman" w:hAnsi="Times New Roman"/>
          <w:sz w:val="28"/>
          <w:szCs w:val="28"/>
        </w:rPr>
        <w:t xml:space="preserve"> </w:t>
      </w:r>
    </w:p>
    <w:p w:rsidR="00F2286C" w:rsidRPr="00977603" w:rsidRDefault="00F2286C" w:rsidP="002F09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и.о. директора </w:t>
      </w:r>
      <w:r w:rsidRPr="00977603">
        <w:rPr>
          <w:rFonts w:ascii="Times New Roman" w:hAnsi="Times New Roman"/>
          <w:sz w:val="28"/>
          <w:szCs w:val="28"/>
        </w:rPr>
        <w:t xml:space="preserve">МБУК «Чернореченское досуговое  объединение» </w:t>
      </w:r>
      <w:r>
        <w:rPr>
          <w:rFonts w:ascii="Times New Roman" w:hAnsi="Times New Roman"/>
          <w:sz w:val="28"/>
          <w:szCs w:val="28"/>
        </w:rPr>
        <w:t>Орман Л.А. ввести в штат СК п. Рощинский единицу рабочий к/обсл. с 1января 2014 года.</w:t>
      </w:r>
      <w:r w:rsidRPr="00977603">
        <w:rPr>
          <w:rFonts w:ascii="Times New Roman" w:hAnsi="Times New Roman"/>
          <w:sz w:val="28"/>
          <w:szCs w:val="28"/>
        </w:rPr>
        <w:t xml:space="preserve"> </w:t>
      </w:r>
    </w:p>
    <w:p w:rsidR="00F2286C" w:rsidRDefault="00F2286C" w:rsidP="002F09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286C" w:rsidRDefault="00F2286C" w:rsidP="006B32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286C" w:rsidRDefault="00F2286C" w:rsidP="006B32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286C" w:rsidRPr="002F0983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0983">
        <w:rPr>
          <w:rFonts w:ascii="Times New Roman" w:hAnsi="Times New Roman"/>
          <w:sz w:val="28"/>
          <w:szCs w:val="28"/>
        </w:rPr>
        <w:t>Глава Чернореченского сельсовета           Председатель Совета депутатов</w:t>
      </w:r>
    </w:p>
    <w:p w:rsidR="00F2286C" w:rsidRPr="002F0983" w:rsidRDefault="00F2286C" w:rsidP="006B32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0983">
        <w:rPr>
          <w:rFonts w:ascii="Times New Roman" w:hAnsi="Times New Roman"/>
          <w:sz w:val="28"/>
          <w:szCs w:val="28"/>
        </w:rPr>
        <w:t xml:space="preserve">__________________Л.В. Хамрачев            _________________С.С. Гридин            </w:t>
      </w:r>
    </w:p>
    <w:p w:rsidR="00F2286C" w:rsidRPr="002F0983" w:rsidRDefault="00F2286C" w:rsidP="006B3223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286C" w:rsidRPr="00F5792F" w:rsidRDefault="00F2286C" w:rsidP="006B32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286C" w:rsidRPr="00350F12" w:rsidRDefault="00F2286C" w:rsidP="00350F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F2286C" w:rsidRPr="00081640" w:rsidRDefault="00F2286C" w:rsidP="00473600">
      <w:pPr>
        <w:pStyle w:val="ListParagraph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286C" w:rsidRPr="00F5792F" w:rsidRDefault="00F2286C" w:rsidP="005A78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2286C" w:rsidRPr="00F5792F" w:rsidSect="0062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C3D14"/>
    <w:multiLevelType w:val="hybridMultilevel"/>
    <w:tmpl w:val="FAD0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754E3B"/>
    <w:multiLevelType w:val="hybridMultilevel"/>
    <w:tmpl w:val="FAD0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92F"/>
    <w:rsid w:val="00081640"/>
    <w:rsid w:val="002F0983"/>
    <w:rsid w:val="00335361"/>
    <w:rsid w:val="00350F12"/>
    <w:rsid w:val="00386538"/>
    <w:rsid w:val="00473600"/>
    <w:rsid w:val="004F37F2"/>
    <w:rsid w:val="004F75E0"/>
    <w:rsid w:val="00545BE6"/>
    <w:rsid w:val="00577805"/>
    <w:rsid w:val="005A7834"/>
    <w:rsid w:val="005F23DD"/>
    <w:rsid w:val="006104D0"/>
    <w:rsid w:val="00625C45"/>
    <w:rsid w:val="006B3223"/>
    <w:rsid w:val="00752408"/>
    <w:rsid w:val="007947A0"/>
    <w:rsid w:val="007D3300"/>
    <w:rsid w:val="0080097B"/>
    <w:rsid w:val="00977603"/>
    <w:rsid w:val="00C1263D"/>
    <w:rsid w:val="00C174B0"/>
    <w:rsid w:val="00CA4677"/>
    <w:rsid w:val="00DC6FB0"/>
    <w:rsid w:val="00F01EAD"/>
    <w:rsid w:val="00F10564"/>
    <w:rsid w:val="00F2286C"/>
    <w:rsid w:val="00F42E66"/>
    <w:rsid w:val="00F5792F"/>
    <w:rsid w:val="00FB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C4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</Pages>
  <Words>146</Words>
  <Characters>837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</cp:lastModifiedBy>
  <cp:revision>14</cp:revision>
  <cp:lastPrinted>2013-10-11T03:36:00Z</cp:lastPrinted>
  <dcterms:created xsi:type="dcterms:W3CDTF">2013-10-10T04:54:00Z</dcterms:created>
  <dcterms:modified xsi:type="dcterms:W3CDTF">2013-10-11T03:38:00Z</dcterms:modified>
</cp:coreProperties>
</file>